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Jahresbericht 2015/2016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-Jugendsprecher-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Sehr geehrte Damen und Herren,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liebe Hockeyfreunde,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der folgenden Übersicht spiegelt sich meine Tätigkeiten in meinem ersten Amtsjahr als Jugendsprecher des Niedersächsischen-Hockey-Verbandes e.V.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Termine Verbandsarbeit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Folgende Termine 2015 /2016 sind von mir wahrgenommen worden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17.01.2015 - Verbandsjugendtag beim VFL Bückeburg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Wahl zum Jugendsprecher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07./08.02.2015 -  Nord-/Ostdeutsche Meisterschaft Halle, der weiblichen Jugend B, bei DSV Hannover 78.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28.02.2015 - Ausrichtung der Endrundenspiele (Halle) der weiblichen Jugend B, Pokal B.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Auf dem Gelände des MTV Mellendorf in Kooperation mit Rainer Wahl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07./08.03.2015 - Bundesjugendtag in Edenkoben (Rheinland-Pfalz).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Folgende Vereine waren durch den NHV vertreten: Peiner Hockey Club, Braunschweiger MTV, Eintracht Braunschweig, HTC Hannover, Mellendorfer TV, TSV Engensen. Mit eigenen Vereinsvertretern waren der DSV Hannover 78 und der Hockey-Club Göttingen vertreten, sowie der Mellendorfer TV.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13.04.2015 - Jugendausschusssitzung in Hannover im LSB.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17.04.2015 - Verbandstag im LSB.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10.07.2015-17.07.2015 - Kaderaustausch NHV / Region Perm.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 durchgeführten Programm waren u.a. ; Stadtführung durch Hannover, Grillabend, gemeinsamer Zoo-Besuch, 3-Nationen Turnier beim DTV Hannover, gemeinsamer Besuch im Hochseilgarten, Rathausbesichtigung, Vorstellung der Sportart Lacrosse, Stadtführung und Stadionbesichtigung in Braunschweig, sowie ein Spiel der Kadermannschaften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18.09.2015-20.09.2015 - DHB Jugendkongress.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Von den Jugendsprechern des DHB organisierter Kongress mit verschiedenen Workshops bezüglich der Verbandsarbeit in allen Richtungen.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Von mir besuchte Workshops waren: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"Projektmanagement - Aktionen richtig planen"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"Vertrauensraum Hockeyverein - Fairplay auch neben dem Platz"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"Deine Stimme zählt - Jugendvertreter im Vorstand"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13./14.02.2016 - Nord-/Ostdeutsche Meisterschaft Halle, der männlichen Jugend B, bei DSV Hannover 78.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6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